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822"/>
        <w:gridCol w:w="968"/>
        <w:gridCol w:w="3150"/>
        <w:gridCol w:w="2880"/>
        <w:gridCol w:w="2988"/>
      </w:tblGrid>
      <w:tr w:rsidR="003D4B4F" w:rsidRPr="006512A7" w:rsidTr="003C209F">
        <w:trPr>
          <w:trHeight w:val="305"/>
        </w:trPr>
        <w:tc>
          <w:tcPr>
            <w:tcW w:w="4630" w:type="dxa"/>
            <w:gridSpan w:val="2"/>
          </w:tcPr>
          <w:p w:rsidR="003D4B4F" w:rsidRPr="006512A7" w:rsidRDefault="003D4B4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3D4B4F" w:rsidRPr="006512A7" w:rsidRDefault="003D4B4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</w:tcPr>
          <w:p w:rsidR="003D4B4F" w:rsidRPr="006512A7" w:rsidRDefault="003D4B4F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March 10, 2014</w:t>
            </w:r>
          </w:p>
        </w:tc>
      </w:tr>
      <w:tr w:rsidR="003D4B4F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3D4B4F" w:rsidRPr="00F942EB" w:rsidRDefault="003D4B4F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 Government, </w:t>
            </w:r>
            <w:smartTag w:uri="urn:schemas-microsoft-com:office:smarttags" w:element="country-region">
              <w:r>
                <w:rPr>
                  <w:b/>
                  <w:sz w:val="24"/>
                  <w:szCs w:val="24"/>
                </w:rPr>
                <w:t>South Africa</w:t>
              </w:r>
            </w:smartTag>
            <w:r>
              <w:rPr>
                <w:b/>
                <w:sz w:val="24"/>
                <w:szCs w:val="24"/>
              </w:rPr>
              <w:t xml:space="preserve">, </w:t>
            </w:r>
            <w:smartTag w:uri="urn:schemas-microsoft-com:office:smarttags" w:element="country-region">
              <w:r>
                <w:rPr>
                  <w:b/>
                  <w:sz w:val="24"/>
                  <w:szCs w:val="24"/>
                </w:rPr>
                <w:t>Kenya</w:t>
              </w:r>
            </w:smartTag>
            <w:r>
              <w:rPr>
                <w:b/>
                <w:sz w:val="24"/>
                <w:szCs w:val="24"/>
              </w:rPr>
              <w:t xml:space="preserve">, </w:t>
            </w:r>
            <w:smartTag w:uri="urn:schemas-microsoft-com:office:smarttags" w:element="country-region">
              <w:r>
                <w:rPr>
                  <w:b/>
                  <w:sz w:val="24"/>
                  <w:szCs w:val="24"/>
                </w:rPr>
                <w:t>Nigeria</w:t>
              </w:r>
            </w:smartTag>
            <w:r>
              <w:rPr>
                <w:b/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4"/>
                    <w:szCs w:val="24"/>
                  </w:rPr>
                  <w:t>Sudan</w:t>
                </w:r>
              </w:smartTag>
            </w:smartTag>
          </w:p>
        </w:tc>
      </w:tr>
      <w:tr w:rsidR="003D4B4F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3D4B4F" w:rsidRDefault="003D4B4F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Project, Lecture</w:t>
            </w:r>
          </w:p>
        </w:tc>
      </w:tr>
      <w:tr w:rsidR="003D4B4F" w:rsidRPr="006512A7" w:rsidTr="00393D4F">
        <w:tc>
          <w:tcPr>
            <w:tcW w:w="2808" w:type="dxa"/>
          </w:tcPr>
          <w:p w:rsidR="003D4B4F" w:rsidRPr="006512A7" w:rsidRDefault="003D4B4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</w:tcPr>
          <w:p w:rsidR="003D4B4F" w:rsidRPr="006512A7" w:rsidRDefault="003D4B4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150" w:type="dxa"/>
          </w:tcPr>
          <w:p w:rsidR="003D4B4F" w:rsidRPr="006512A7" w:rsidRDefault="003D4B4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3D4B4F" w:rsidRPr="006512A7" w:rsidRDefault="003D4B4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3D4B4F" w:rsidRPr="006512A7" w:rsidRDefault="003D4B4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D4B4F" w:rsidRPr="006512A7" w:rsidTr="00393D4F">
        <w:trPr>
          <w:trHeight w:val="746"/>
        </w:trPr>
        <w:tc>
          <w:tcPr>
            <w:tcW w:w="2808" w:type="dxa"/>
          </w:tcPr>
          <w:p w:rsidR="003D4B4F" w:rsidRDefault="003D4B4F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3D4B4F" w:rsidRPr="0033324D" w:rsidRDefault="003D4B4F" w:rsidP="0033324D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33324D">
              <w:rPr>
                <w:b/>
              </w:rPr>
              <w:t xml:space="preserve">SS7CG1 The student will compare and contrast various forms of government. </w:t>
            </w:r>
          </w:p>
          <w:p w:rsidR="003D4B4F" w:rsidRPr="0033324D" w:rsidRDefault="003D4B4F" w:rsidP="0033324D">
            <w:pPr>
              <w:spacing w:after="0" w:line="240" w:lineRule="auto"/>
              <w:rPr>
                <w:b/>
              </w:rPr>
            </w:pPr>
            <w:r w:rsidRPr="0033324D">
              <w:rPr>
                <w:b/>
              </w:rPr>
              <w:t xml:space="preserve">SS7CG2 The student will explain the structures of the modern governments of </w:t>
            </w:r>
            <w:smartTag w:uri="urn:schemas-microsoft-com:office:smarttags" w:element="place">
              <w:r w:rsidRPr="0033324D">
                <w:rPr>
                  <w:b/>
                </w:rPr>
                <w:t>Africa</w:t>
              </w:r>
            </w:smartTag>
            <w:r w:rsidRPr="0033324D">
              <w:rPr>
                <w:b/>
              </w:rPr>
              <w:t xml:space="preserve">. </w:t>
            </w:r>
          </w:p>
        </w:tc>
        <w:tc>
          <w:tcPr>
            <w:tcW w:w="2790" w:type="dxa"/>
            <w:gridSpan w:val="2"/>
          </w:tcPr>
          <w:p w:rsidR="003D4B4F" w:rsidRDefault="003D4B4F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D4B4F" w:rsidRPr="0033324D" w:rsidRDefault="003D4B4F" w:rsidP="00AC005F">
            <w:pPr>
              <w:spacing w:after="0" w:line="240" w:lineRule="auto"/>
              <w:rPr>
                <w:b/>
              </w:rPr>
            </w:pPr>
            <w:r w:rsidRPr="0033324D">
              <w:rPr>
                <w:b/>
              </w:rPr>
              <w:t xml:space="preserve">SS7CG1 The student will compare and contrast various forms of government. </w:t>
            </w:r>
          </w:p>
          <w:p w:rsidR="003D4B4F" w:rsidRPr="00A95928" w:rsidRDefault="003D4B4F" w:rsidP="00AC005F">
            <w:pPr>
              <w:spacing w:after="0" w:line="240" w:lineRule="auto"/>
              <w:rPr>
                <w:b/>
              </w:rPr>
            </w:pPr>
            <w:r w:rsidRPr="0033324D">
              <w:rPr>
                <w:b/>
              </w:rPr>
              <w:t xml:space="preserve">SS7CG2 The student will explain the structures of the modern governments of </w:t>
            </w:r>
            <w:smartTag w:uri="urn:schemas-microsoft-com:office:smarttags" w:element="place">
              <w:r w:rsidRPr="0033324D">
                <w:rPr>
                  <w:b/>
                </w:rPr>
                <w:t>Africa</w:t>
              </w:r>
            </w:smartTag>
            <w:r w:rsidRPr="0033324D">
              <w:rPr>
                <w:b/>
              </w:rPr>
              <w:t xml:space="preserve">. </w:t>
            </w:r>
            <w:r w:rsidRPr="00393D4F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3D4B4F" w:rsidRPr="006512A7" w:rsidRDefault="003D4B4F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3D4B4F" w:rsidRPr="0033324D" w:rsidRDefault="003D4B4F" w:rsidP="00AC005F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33324D">
              <w:rPr>
                <w:b/>
              </w:rPr>
              <w:t xml:space="preserve">SS7CG1 The student will compare and contrast various forms of government. </w:t>
            </w:r>
          </w:p>
          <w:p w:rsidR="003D4B4F" w:rsidRPr="006512A7" w:rsidRDefault="003D4B4F" w:rsidP="00AC005F">
            <w:pPr>
              <w:spacing w:after="0" w:line="240" w:lineRule="auto"/>
            </w:pPr>
            <w:r w:rsidRPr="0033324D">
              <w:rPr>
                <w:b/>
              </w:rPr>
              <w:t xml:space="preserve">SS7CG2 The student will explain the structures of the modern governments of </w:t>
            </w:r>
            <w:smartTag w:uri="urn:schemas-microsoft-com:office:smarttags" w:element="place">
              <w:r w:rsidRPr="0033324D">
                <w:rPr>
                  <w:b/>
                </w:rPr>
                <w:t>Africa</w:t>
              </w:r>
            </w:smartTag>
            <w:r w:rsidRPr="0033324D">
              <w:rPr>
                <w:b/>
              </w:rPr>
              <w:t>.</w:t>
            </w:r>
          </w:p>
        </w:tc>
        <w:tc>
          <w:tcPr>
            <w:tcW w:w="2880" w:type="dxa"/>
          </w:tcPr>
          <w:p w:rsidR="003D4B4F" w:rsidRPr="006512A7" w:rsidRDefault="003D4B4F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3D4B4F" w:rsidRPr="0033324D" w:rsidRDefault="003D4B4F" w:rsidP="00AC005F">
            <w:pPr>
              <w:spacing w:after="0" w:line="240" w:lineRule="auto"/>
              <w:rPr>
                <w:b/>
              </w:rPr>
            </w:pPr>
            <w:r w:rsidRPr="0033324D">
              <w:rPr>
                <w:b/>
              </w:rPr>
              <w:t xml:space="preserve">SS7CG1 The student will compare and contrast various forms of government. </w:t>
            </w:r>
          </w:p>
          <w:p w:rsidR="003D4B4F" w:rsidRPr="006512A7" w:rsidRDefault="003D4B4F" w:rsidP="00AC005F">
            <w:pPr>
              <w:spacing w:after="0" w:line="240" w:lineRule="auto"/>
            </w:pPr>
            <w:r w:rsidRPr="0033324D">
              <w:rPr>
                <w:b/>
              </w:rPr>
              <w:t xml:space="preserve">SS7CG2 The student will explain the structures of the modern governments of </w:t>
            </w:r>
            <w:smartTag w:uri="urn:schemas-microsoft-com:office:smarttags" w:element="place">
              <w:r w:rsidRPr="0033324D">
                <w:rPr>
                  <w:b/>
                </w:rPr>
                <w:t>Africa</w:t>
              </w:r>
            </w:smartTag>
            <w:r w:rsidRPr="0033324D"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2988" w:type="dxa"/>
          </w:tcPr>
          <w:p w:rsidR="003D4B4F" w:rsidRPr="006512A7" w:rsidRDefault="003D4B4F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3D4B4F" w:rsidRPr="0033324D" w:rsidRDefault="003D4B4F" w:rsidP="00AC005F">
            <w:pPr>
              <w:spacing w:after="0" w:line="240" w:lineRule="auto"/>
              <w:rPr>
                <w:b/>
              </w:rPr>
            </w:pPr>
            <w:r w:rsidRPr="0033324D">
              <w:rPr>
                <w:b/>
              </w:rPr>
              <w:t xml:space="preserve">SS7CG1 The student will compare and contrast various forms of government. </w:t>
            </w:r>
          </w:p>
          <w:p w:rsidR="003D4B4F" w:rsidRPr="006512A7" w:rsidRDefault="003D4B4F" w:rsidP="00AC005F">
            <w:pPr>
              <w:spacing w:after="0" w:line="240" w:lineRule="auto"/>
            </w:pPr>
            <w:r w:rsidRPr="0033324D">
              <w:rPr>
                <w:b/>
              </w:rPr>
              <w:t xml:space="preserve">SS7CG2 The student will explain the structures of the modern governments of </w:t>
            </w:r>
            <w:smartTag w:uri="urn:schemas-microsoft-com:office:smarttags" w:element="place">
              <w:r w:rsidRPr="0033324D">
                <w:rPr>
                  <w:b/>
                </w:rPr>
                <w:t>Africa</w:t>
              </w:r>
            </w:smartTag>
            <w:r w:rsidRPr="0033324D">
              <w:rPr>
                <w:b/>
              </w:rPr>
              <w:t>.</w:t>
            </w:r>
          </w:p>
        </w:tc>
      </w:tr>
      <w:tr w:rsidR="003D4B4F" w:rsidRPr="006512A7" w:rsidTr="00393D4F">
        <w:trPr>
          <w:trHeight w:val="638"/>
        </w:trPr>
        <w:tc>
          <w:tcPr>
            <w:tcW w:w="2808" w:type="dxa"/>
          </w:tcPr>
          <w:p w:rsidR="003D4B4F" w:rsidRPr="00583267" w:rsidRDefault="003D4B4F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3D4B4F" w:rsidRPr="00583267" w:rsidRDefault="003D4B4F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different types of government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Africa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2790" w:type="dxa"/>
            <w:gridSpan w:val="2"/>
          </w:tcPr>
          <w:p w:rsidR="003D4B4F" w:rsidRPr="00583267" w:rsidRDefault="003D4B4F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3D4B4F" w:rsidRPr="00583267" w:rsidRDefault="003D4B4F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are governments different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Africa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3150" w:type="dxa"/>
          </w:tcPr>
          <w:p w:rsidR="003D4B4F" w:rsidRPr="00583267" w:rsidRDefault="003D4B4F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3D4B4F" w:rsidRPr="00583267" w:rsidRDefault="003D4B4F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some major differences between governments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Africa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3D4B4F" w:rsidRPr="00E342CE" w:rsidRDefault="003D4B4F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3D4B4F" w:rsidRPr="00E342CE" w:rsidRDefault="003D4B4F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have governments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Africa</w:t>
              </w:r>
            </w:smartTag>
            <w:r>
              <w:rPr>
                <w:sz w:val="20"/>
                <w:szCs w:val="20"/>
              </w:rPr>
              <w:t xml:space="preserve"> changed recently?</w:t>
            </w:r>
          </w:p>
        </w:tc>
        <w:tc>
          <w:tcPr>
            <w:tcW w:w="2988" w:type="dxa"/>
          </w:tcPr>
          <w:p w:rsidR="003D4B4F" w:rsidRPr="00E342CE" w:rsidRDefault="003D4B4F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3D4B4F" w:rsidRPr="00E342CE" w:rsidRDefault="003D4B4F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civil War changed African governments?</w:t>
            </w:r>
          </w:p>
        </w:tc>
      </w:tr>
      <w:tr w:rsidR="003D4B4F" w:rsidRPr="006512A7" w:rsidTr="00393D4F">
        <w:trPr>
          <w:trHeight w:val="2384"/>
        </w:trPr>
        <w:tc>
          <w:tcPr>
            <w:tcW w:w="2808" w:type="dxa"/>
          </w:tcPr>
          <w:p w:rsidR="003D4B4F" w:rsidRPr="00583267" w:rsidRDefault="003D4B4F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3D4B4F" w:rsidRDefault="003D4B4F" w:rsidP="004B235E">
            <w:pPr>
              <w:spacing w:after="0" w:line="240" w:lineRule="auto"/>
            </w:pPr>
            <w:r>
              <w:t>Government Basics Power-Point</w:t>
            </w:r>
          </w:p>
          <w:p w:rsidR="003D4B4F" w:rsidRPr="00583267" w:rsidRDefault="003D4B4F" w:rsidP="004B235E">
            <w:pPr>
              <w:spacing w:after="0" w:line="240" w:lineRule="auto"/>
            </w:pPr>
            <w:r>
              <w:t xml:space="preserve">3-2-1 Governments </w:t>
            </w:r>
          </w:p>
        </w:tc>
        <w:tc>
          <w:tcPr>
            <w:tcW w:w="2790" w:type="dxa"/>
            <w:gridSpan w:val="2"/>
          </w:tcPr>
          <w:p w:rsidR="003D4B4F" w:rsidRDefault="003D4B4F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3D4B4F" w:rsidRPr="00AC005F" w:rsidRDefault="003D4B4F" w:rsidP="005823BC">
            <w:pPr>
              <w:spacing w:after="0" w:line="240" w:lineRule="auto"/>
            </w:pPr>
            <w:r w:rsidRPr="00AC005F">
              <w:t>African Government Newspaper</w:t>
            </w:r>
          </w:p>
        </w:tc>
        <w:tc>
          <w:tcPr>
            <w:tcW w:w="3150" w:type="dxa"/>
          </w:tcPr>
          <w:p w:rsidR="003D4B4F" w:rsidRPr="00E342CE" w:rsidRDefault="003D4B4F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3D4B4F" w:rsidRPr="00AC005F" w:rsidRDefault="003D4B4F" w:rsidP="00583267">
            <w:pPr>
              <w:spacing w:after="0" w:line="240" w:lineRule="auto"/>
            </w:pPr>
            <w:r w:rsidRPr="00AC005F">
              <w:t xml:space="preserve"> African Government Newspaper</w:t>
            </w:r>
          </w:p>
        </w:tc>
        <w:tc>
          <w:tcPr>
            <w:tcW w:w="2880" w:type="dxa"/>
          </w:tcPr>
          <w:p w:rsidR="003D4B4F" w:rsidRPr="00E342CE" w:rsidRDefault="003D4B4F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3D4B4F" w:rsidRDefault="003D4B4F" w:rsidP="005823BC">
            <w:pPr>
              <w:spacing w:after="0" w:line="240" w:lineRule="auto"/>
            </w:pPr>
            <w:r>
              <w:t>Computer lab</w:t>
            </w:r>
          </w:p>
          <w:p w:rsidR="003D4B4F" w:rsidRPr="00AC005F" w:rsidRDefault="003D4B4F" w:rsidP="005823BC">
            <w:pPr>
              <w:spacing w:after="0" w:line="240" w:lineRule="auto"/>
            </w:pPr>
            <w:r w:rsidRPr="00AC005F">
              <w:t>African Government Newspaper</w:t>
            </w:r>
          </w:p>
        </w:tc>
        <w:tc>
          <w:tcPr>
            <w:tcW w:w="2988" w:type="dxa"/>
          </w:tcPr>
          <w:p w:rsidR="003D4B4F" w:rsidRPr="00E342CE" w:rsidRDefault="003D4B4F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3D4B4F" w:rsidRPr="00AC005F" w:rsidRDefault="003D4B4F" w:rsidP="003C209F">
            <w:pPr>
              <w:spacing w:after="0" w:line="240" w:lineRule="auto"/>
            </w:pPr>
            <w:r w:rsidRPr="00AC005F">
              <w:t>African Government Newspaper</w:t>
            </w:r>
          </w:p>
        </w:tc>
      </w:tr>
      <w:tr w:rsidR="003D4B4F" w:rsidRPr="006512A7" w:rsidTr="00393D4F">
        <w:trPr>
          <w:trHeight w:val="1178"/>
        </w:trPr>
        <w:tc>
          <w:tcPr>
            <w:tcW w:w="2808" w:type="dxa"/>
          </w:tcPr>
          <w:p w:rsidR="003D4B4F" w:rsidRPr="00E342CE" w:rsidRDefault="003D4B4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D4B4F" w:rsidRPr="00E342CE" w:rsidRDefault="003D4B4F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90" w:type="dxa"/>
            <w:gridSpan w:val="2"/>
          </w:tcPr>
          <w:p w:rsidR="003D4B4F" w:rsidRPr="00E342CE" w:rsidRDefault="003D4B4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D4B4F" w:rsidRPr="00E342CE" w:rsidRDefault="003D4B4F" w:rsidP="009C270D">
            <w:pPr>
              <w:spacing w:after="0" w:line="240" w:lineRule="auto"/>
            </w:pPr>
            <w:r>
              <w:t>Different level of difficulty for gifted and lower learners</w:t>
            </w:r>
          </w:p>
        </w:tc>
        <w:tc>
          <w:tcPr>
            <w:tcW w:w="3150" w:type="dxa"/>
          </w:tcPr>
          <w:p w:rsidR="003D4B4F" w:rsidRPr="00E342CE" w:rsidRDefault="003D4B4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D4B4F" w:rsidRPr="00E342CE" w:rsidRDefault="003D4B4F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t>Different level of difficulty for gifted and lower learners</w:t>
            </w:r>
          </w:p>
        </w:tc>
        <w:tc>
          <w:tcPr>
            <w:tcW w:w="2880" w:type="dxa"/>
          </w:tcPr>
          <w:p w:rsidR="003D4B4F" w:rsidRPr="00E342CE" w:rsidRDefault="003D4B4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D4B4F" w:rsidRPr="00E342CE" w:rsidRDefault="003D4B4F" w:rsidP="009C270D">
            <w:pPr>
              <w:spacing w:after="0" w:line="240" w:lineRule="auto"/>
              <w:rPr>
                <w:sz w:val="18"/>
              </w:rPr>
            </w:pPr>
            <w:r>
              <w:t>Different level of difficulty for gifted and lower learners</w:t>
            </w:r>
          </w:p>
        </w:tc>
        <w:tc>
          <w:tcPr>
            <w:tcW w:w="2988" w:type="dxa"/>
          </w:tcPr>
          <w:p w:rsidR="003D4B4F" w:rsidRPr="00E342CE" w:rsidRDefault="003D4B4F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3D4B4F" w:rsidRPr="00E342CE" w:rsidRDefault="003D4B4F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t>Different level of difficulty for gifted and lower learners</w:t>
            </w:r>
          </w:p>
        </w:tc>
      </w:tr>
      <w:tr w:rsidR="003D4B4F" w:rsidRPr="006512A7" w:rsidTr="00393D4F">
        <w:trPr>
          <w:trHeight w:val="1286"/>
        </w:trPr>
        <w:tc>
          <w:tcPr>
            <w:tcW w:w="2808" w:type="dxa"/>
          </w:tcPr>
          <w:p w:rsidR="003D4B4F" w:rsidRPr="00E342CE" w:rsidRDefault="003D4B4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3D4B4F" w:rsidRPr="00E342CE" w:rsidRDefault="003D4B4F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3-2-1 Formative</w:t>
            </w:r>
          </w:p>
        </w:tc>
        <w:tc>
          <w:tcPr>
            <w:tcW w:w="2790" w:type="dxa"/>
            <w:gridSpan w:val="2"/>
          </w:tcPr>
          <w:p w:rsidR="003D4B4F" w:rsidRPr="00E342CE" w:rsidRDefault="003D4B4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3D4B4F" w:rsidRPr="00E342CE" w:rsidRDefault="003D4B4F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</w:tcPr>
          <w:p w:rsidR="003D4B4F" w:rsidRPr="00E342CE" w:rsidRDefault="003D4B4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3D4B4F" w:rsidRPr="00491B6C" w:rsidRDefault="003D4B4F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3D4B4F" w:rsidRPr="00E342CE" w:rsidRDefault="003D4B4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3D4B4F" w:rsidRPr="00E342CE" w:rsidRDefault="003D4B4F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3D4B4F" w:rsidRPr="00E342CE" w:rsidRDefault="003D4B4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3D4B4F" w:rsidRPr="00E342CE" w:rsidRDefault="003D4B4F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African Newspaper: Summative</w:t>
            </w:r>
          </w:p>
        </w:tc>
      </w:tr>
      <w:tr w:rsidR="003D4B4F" w:rsidRPr="006512A7" w:rsidTr="00393D4F">
        <w:trPr>
          <w:trHeight w:val="818"/>
        </w:trPr>
        <w:tc>
          <w:tcPr>
            <w:tcW w:w="2808" w:type="dxa"/>
          </w:tcPr>
          <w:p w:rsidR="003D4B4F" w:rsidRPr="00E342CE" w:rsidRDefault="003D4B4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3D4B4F" w:rsidRPr="00E342CE" w:rsidRDefault="003D4B4F" w:rsidP="00FC20FD">
            <w:pPr>
              <w:spacing w:after="0" w:line="240" w:lineRule="auto"/>
            </w:pPr>
            <w:r>
              <w:t>None</w:t>
            </w:r>
          </w:p>
        </w:tc>
        <w:tc>
          <w:tcPr>
            <w:tcW w:w="2790" w:type="dxa"/>
            <w:gridSpan w:val="2"/>
          </w:tcPr>
          <w:p w:rsidR="003D4B4F" w:rsidRPr="00E342CE" w:rsidRDefault="003D4B4F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3D4B4F" w:rsidRPr="00E342CE" w:rsidRDefault="003D4B4F" w:rsidP="00FF7733">
            <w:pPr>
              <w:spacing w:after="0" w:line="240" w:lineRule="auto"/>
            </w:pPr>
          </w:p>
        </w:tc>
        <w:tc>
          <w:tcPr>
            <w:tcW w:w="3150" w:type="dxa"/>
          </w:tcPr>
          <w:p w:rsidR="003D4B4F" w:rsidRPr="00E342CE" w:rsidRDefault="003D4B4F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3D4B4F" w:rsidRPr="00E342CE" w:rsidRDefault="003D4B4F" w:rsidP="00544F8D">
            <w:pPr>
              <w:spacing w:after="0" w:line="240" w:lineRule="auto"/>
            </w:pPr>
          </w:p>
        </w:tc>
        <w:tc>
          <w:tcPr>
            <w:tcW w:w="2880" w:type="dxa"/>
          </w:tcPr>
          <w:p w:rsidR="003D4B4F" w:rsidRPr="00E342CE" w:rsidRDefault="003D4B4F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3D4B4F" w:rsidRPr="00E342CE" w:rsidRDefault="003D4B4F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</w:tcPr>
          <w:p w:rsidR="003D4B4F" w:rsidRPr="00E342CE" w:rsidRDefault="003D4B4F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3D4B4F" w:rsidRPr="00E342CE" w:rsidRDefault="003D4B4F" w:rsidP="00CD4329">
            <w:pPr>
              <w:spacing w:after="0" w:line="240" w:lineRule="auto"/>
            </w:pPr>
          </w:p>
        </w:tc>
      </w:tr>
    </w:tbl>
    <w:p w:rsidR="003D4B4F" w:rsidRDefault="003D4B4F">
      <w:r>
        <w:t>Resources and Reflective Notes:</w:t>
      </w:r>
    </w:p>
    <w:sectPr w:rsidR="003D4B4F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4F" w:rsidRDefault="003D4B4F" w:rsidP="0039321F">
      <w:pPr>
        <w:spacing w:after="0" w:line="240" w:lineRule="auto"/>
      </w:pPr>
      <w:r>
        <w:separator/>
      </w:r>
    </w:p>
  </w:endnote>
  <w:endnote w:type="continuationSeparator" w:id="0">
    <w:p w:rsidR="003D4B4F" w:rsidRDefault="003D4B4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4F" w:rsidRDefault="003D4B4F" w:rsidP="0039321F">
      <w:pPr>
        <w:spacing w:after="0" w:line="240" w:lineRule="auto"/>
      </w:pPr>
      <w:r>
        <w:separator/>
      </w:r>
    </w:p>
  </w:footnote>
  <w:footnote w:type="continuationSeparator" w:id="0">
    <w:p w:rsidR="003D4B4F" w:rsidRDefault="003D4B4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4F" w:rsidRPr="009E2732" w:rsidRDefault="003D4B4F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3D4B4F" w:rsidRDefault="003D4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57B1"/>
    <w:rsid w:val="00134254"/>
    <w:rsid w:val="00160378"/>
    <w:rsid w:val="00171F9E"/>
    <w:rsid w:val="00195077"/>
    <w:rsid w:val="001C5DF8"/>
    <w:rsid w:val="001D14C8"/>
    <w:rsid w:val="002734A5"/>
    <w:rsid w:val="00280196"/>
    <w:rsid w:val="00284E61"/>
    <w:rsid w:val="002B5E96"/>
    <w:rsid w:val="002E2F1C"/>
    <w:rsid w:val="003031E0"/>
    <w:rsid w:val="003217E6"/>
    <w:rsid w:val="0033324D"/>
    <w:rsid w:val="00360D6B"/>
    <w:rsid w:val="00382B21"/>
    <w:rsid w:val="0039321F"/>
    <w:rsid w:val="00393D4F"/>
    <w:rsid w:val="00394982"/>
    <w:rsid w:val="003C1394"/>
    <w:rsid w:val="003C1AA7"/>
    <w:rsid w:val="003C209F"/>
    <w:rsid w:val="003C793D"/>
    <w:rsid w:val="003D4B4F"/>
    <w:rsid w:val="003E069B"/>
    <w:rsid w:val="003F19B2"/>
    <w:rsid w:val="004171E9"/>
    <w:rsid w:val="004628C9"/>
    <w:rsid w:val="004728A3"/>
    <w:rsid w:val="004761EB"/>
    <w:rsid w:val="00483311"/>
    <w:rsid w:val="00491B6C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643CD"/>
    <w:rsid w:val="00771D10"/>
    <w:rsid w:val="0077226D"/>
    <w:rsid w:val="0079406C"/>
    <w:rsid w:val="007A2315"/>
    <w:rsid w:val="007B7F1C"/>
    <w:rsid w:val="007E1A4F"/>
    <w:rsid w:val="00805138"/>
    <w:rsid w:val="0085552A"/>
    <w:rsid w:val="008565C6"/>
    <w:rsid w:val="00856F1D"/>
    <w:rsid w:val="00864837"/>
    <w:rsid w:val="00877CEE"/>
    <w:rsid w:val="008823B9"/>
    <w:rsid w:val="008D7F16"/>
    <w:rsid w:val="008E05EE"/>
    <w:rsid w:val="008E1745"/>
    <w:rsid w:val="008F229D"/>
    <w:rsid w:val="008F4138"/>
    <w:rsid w:val="00911D54"/>
    <w:rsid w:val="00915F60"/>
    <w:rsid w:val="00924393"/>
    <w:rsid w:val="00925C40"/>
    <w:rsid w:val="009368EA"/>
    <w:rsid w:val="00936F61"/>
    <w:rsid w:val="00966A39"/>
    <w:rsid w:val="00976605"/>
    <w:rsid w:val="009835E5"/>
    <w:rsid w:val="00991402"/>
    <w:rsid w:val="00995DA1"/>
    <w:rsid w:val="009A0D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4744B"/>
    <w:rsid w:val="00A95928"/>
    <w:rsid w:val="00AA6ADE"/>
    <w:rsid w:val="00AB6231"/>
    <w:rsid w:val="00AC005F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6E28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828C5"/>
    <w:rsid w:val="00E94B84"/>
    <w:rsid w:val="00EC7C37"/>
    <w:rsid w:val="00ED0BEA"/>
    <w:rsid w:val="00EE0A53"/>
    <w:rsid w:val="00EF099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347</Words>
  <Characters>1981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3</cp:revision>
  <cp:lastPrinted>2013-08-07T12:46:00Z</cp:lastPrinted>
  <dcterms:created xsi:type="dcterms:W3CDTF">2014-03-17T12:11:00Z</dcterms:created>
  <dcterms:modified xsi:type="dcterms:W3CDTF">2014-03-17T12:31:00Z</dcterms:modified>
</cp:coreProperties>
</file>